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309" w:type="dxa"/>
        <w:jc w:val="center"/>
        <w:tblCellSpacing w:w="0" w:type="dxa"/>
        <w:tblInd w:w="49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1" w:hRule="atLeast"/>
          <w:tblCellSpacing w:w="0" w:type="dxa"/>
          <w:jc w:val="center"/>
        </w:trPr>
        <w:tc>
          <w:tcPr>
            <w:tcW w:w="7309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rPr>
                <w:color w:val="333333"/>
                <w:sz w:val="21"/>
                <w:szCs w:val="21"/>
              </w:rPr>
              <w:t xml:space="preserve">滨开区（春江镇）公开招聘社会化用工人员报名登记表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r>
              <w:rPr>
                <w:color w:val="333333"/>
                <w:sz w:val="21"/>
                <w:szCs w:val="21"/>
              </w:rPr>
              <w:t xml:space="preserve">报考岗位代码：日期：年月日 </w:t>
            </w:r>
          </w:p>
          <w:tbl>
            <w:tblPr>
              <w:tblW w:w="7291" w:type="dxa"/>
              <w:tblCellSpacing w:w="15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68"/>
              <w:gridCol w:w="390"/>
              <w:gridCol w:w="626"/>
              <w:gridCol w:w="63"/>
              <w:gridCol w:w="63"/>
              <w:gridCol w:w="1782"/>
              <w:gridCol w:w="328"/>
              <w:gridCol w:w="604"/>
              <w:gridCol w:w="54"/>
              <w:gridCol w:w="116"/>
              <w:gridCol w:w="179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姓名 </w:t>
                  </w:r>
                </w:p>
              </w:tc>
              <w:tc>
                <w:tcPr>
                  <w:tcW w:w="360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身份证号 </w:t>
                  </w:r>
                </w:p>
              </w:tc>
              <w:tc>
                <w:tcPr>
                  <w:tcW w:w="2980" w:type="dxa"/>
                  <w:gridSpan w:val="7"/>
                  <w:shd w:val="clear"/>
                  <w:vAlign w:val="center"/>
                </w:tcPr>
                <w:tbl>
                  <w:tblPr>
                    <w:tblW w:w="1758" w:type="dxa"/>
                    <w:tblCellSpacing w:w="15" w:type="dxa"/>
                    <w:tblInd w:w="1" w:type="dxa"/>
                    <w:tblBorders>
                      <w:top w:val="outset" w:color="auto" w:sz="6" w:space="0"/>
                      <w:left w:val="outset" w:color="auto" w:sz="6" w:space="0"/>
                      <w:bottom w:val="outset" w:color="auto" w:sz="6" w:space="0"/>
                      <w:right w:val="outset" w:color="auto" w:sz="6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11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96"/>
                    <w:gridCol w:w="111"/>
                  </w:tblGrid>
                  <w:tr>
                    <w:tblPrEx>
                      <w:tblBorders>
                        <w:top w:val="outset" w:color="auto" w:sz="6" w:space="0"/>
                        <w:left w:val="outset" w:color="auto" w:sz="6" w:space="0"/>
                        <w:bottom w:val="outset" w:color="auto" w:sz="6" w:space="0"/>
                        <w:right w:val="outset" w:color="auto" w:sz="6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</w:tblPrEx>
                    <w:trPr>
                      <w:tblCellSpacing w:w="15" w:type="dxa"/>
                    </w:trPr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" w:type="dxa"/>
                        <w:shd w:val="clear"/>
                        <w:vAlign w:val="center"/>
                      </w:tcPr>
                      <w:p>
                        <w:pPr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</w:p>
              </w:tc>
              <w:tc>
                <w:tcPr>
                  <w:tcW w:w="1752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照片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性别 </w:t>
                  </w:r>
                </w:p>
              </w:tc>
              <w:tc>
                <w:tcPr>
                  <w:tcW w:w="360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59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民族 </w:t>
                  </w:r>
                </w:p>
              </w:tc>
              <w:tc>
                <w:tcPr>
                  <w:tcW w:w="96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75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健康状况 </w:t>
                  </w:r>
                </w:p>
              </w:tc>
              <w:tc>
                <w:tcPr>
                  <w:tcW w:w="1072" w:type="dxa"/>
                  <w:gridSpan w:val="4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75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政治面貌 </w:t>
                  </w:r>
                </w:p>
              </w:tc>
              <w:tc>
                <w:tcPr>
                  <w:tcW w:w="1112" w:type="dxa"/>
                  <w:gridSpan w:val="4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□群众□团员 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□党员□其他 </w:t>
                  </w:r>
                </w:p>
              </w:tc>
              <w:tc>
                <w:tcPr>
                  <w:tcW w:w="1752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学历 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学位 </w:t>
                  </w:r>
                </w:p>
              </w:tc>
              <w:tc>
                <w:tcPr>
                  <w:tcW w:w="1072" w:type="dxa"/>
                  <w:gridSpan w:val="4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752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毕业院校 </w:t>
                  </w:r>
                </w:p>
              </w:tc>
              <w:tc>
                <w:tcPr>
                  <w:tcW w:w="2894" w:type="dxa"/>
                  <w:gridSpan w:val="5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专业 </w:t>
                  </w:r>
                </w:p>
              </w:tc>
              <w:tc>
                <w:tcPr>
                  <w:tcW w:w="1922" w:type="dxa"/>
                  <w:gridSpan w:val="3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户籍地址 </w:t>
                  </w:r>
                </w:p>
              </w:tc>
              <w:tc>
                <w:tcPr>
                  <w:tcW w:w="2894" w:type="dxa"/>
                  <w:gridSpan w:val="5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902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现居住地 </w:t>
                  </w:r>
                </w:p>
              </w:tc>
              <w:tc>
                <w:tcPr>
                  <w:tcW w:w="1922" w:type="dxa"/>
                  <w:gridSpan w:val="3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联系方式 </w:t>
                  </w:r>
                </w:p>
              </w:tc>
              <w:tc>
                <w:tcPr>
                  <w:tcW w:w="5778" w:type="dxa"/>
                  <w:gridSpan w:val="10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固定电话：手机：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简历 </w:t>
                  </w:r>
                </w:p>
              </w:tc>
              <w:tc>
                <w:tcPr>
                  <w:tcW w:w="5778" w:type="dxa"/>
                  <w:gridSpan w:val="10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vMerge w:val="restart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家庭成员及主要社会关系 </w:t>
                  </w:r>
                </w:p>
              </w:tc>
              <w:tc>
                <w:tcPr>
                  <w:tcW w:w="360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称谓 </w:t>
                  </w:r>
                </w:p>
              </w:tc>
              <w:tc>
                <w:tcPr>
                  <w:tcW w:w="659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姓名 </w:t>
                  </w:r>
                </w:p>
              </w:tc>
              <w:tc>
                <w:tcPr>
                  <w:tcW w:w="2143" w:type="dxa"/>
                  <w:gridSpan w:val="3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出生年月 </w:t>
                  </w:r>
                </w:p>
              </w:tc>
              <w:tc>
                <w:tcPr>
                  <w:tcW w:w="62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政治面貌 </w:t>
                  </w:r>
                </w:p>
              </w:tc>
              <w:tc>
                <w:tcPr>
                  <w:tcW w:w="1868" w:type="dxa"/>
                  <w:gridSpan w:val="2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现工作单位及职务 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</w:pPr>
                  <w:r>
                    <w:rPr>
                      <w:color w:val="333333"/>
                      <w:sz w:val="18"/>
                      <w:szCs w:val="18"/>
                    </w:rPr>
                    <w:t xml:space="preserve">（无工作单位的填写家庭住址） 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143" w:type="dxa"/>
                  <w:gridSpan w:val="3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143" w:type="dxa"/>
                  <w:gridSpan w:val="3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143" w:type="dxa"/>
                  <w:gridSpan w:val="3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143" w:type="dxa"/>
                  <w:gridSpan w:val="3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143" w:type="dxa"/>
                  <w:gridSpan w:val="3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1423" w:type="dxa"/>
                  <w:vMerge w:val="continue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59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2143" w:type="dxa"/>
                  <w:gridSpan w:val="3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628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868" w:type="dxa"/>
                  <w:gridSpan w:val="2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ind w:left="0" w:firstLine="420"/>
            </w:pPr>
            <w:bookmarkStart w:id="0" w:name="_GoBack"/>
            <w:bookmarkEnd w:id="0"/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7309" w:type="dxa"/>
            <w:shd w:val="clear"/>
            <w:vAlign w:val="center"/>
          </w:tcPr>
          <w:tbl>
            <w:tblPr>
              <w:tblW w:w="7308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54"/>
              <w:gridCol w:w="365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654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3654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E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Typewriter"/>
    <w:basedOn w:val="3"/>
    <w:uiPriority w:val="0"/>
    <w:rPr>
      <w:rFonts w:hint="default" w:ascii="Courier New" w:hAnsi="Courier New" w:cs="Courier New"/>
      <w:sz w:val="20"/>
    </w:rPr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333333"/>
      <w:u w:val="none"/>
    </w:rPr>
  </w:style>
  <w:style w:type="character" w:styleId="11">
    <w:name w:val="HTML Code"/>
    <w:basedOn w:val="3"/>
    <w:uiPriority w:val="0"/>
    <w:rPr>
      <w:rFonts w:ascii="Courier New" w:hAnsi="Courier New" w:eastAsia="宋体" w:cs="Courier New"/>
      <w:sz w:val="20"/>
      <w:bdr w:val="none" w:color="auto" w:sz="0" w:space="0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Courier New" w:hAnsi="Courier New" w:cs="Courier New"/>
      <w:sz w:val="20"/>
    </w:rPr>
  </w:style>
  <w:style w:type="character" w:styleId="14">
    <w:name w:val="HTML Sample"/>
    <w:basedOn w:val="3"/>
    <w:uiPriority w:val="0"/>
    <w:rPr>
      <w:rFonts w:hint="default"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2017-09-07T06:21:53Z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