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3E6" w:rsidRDefault="00375100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江西省地震局</w:t>
      </w:r>
      <w:r>
        <w:rPr>
          <w:rFonts w:ascii="Times New Roman" w:hAnsi="Times New Roman" w:cs="宋体"/>
          <w:b/>
          <w:kern w:val="0"/>
          <w:sz w:val="44"/>
          <w:szCs w:val="44"/>
        </w:rPr>
        <w:t>20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18</w:t>
      </w:r>
      <w:r>
        <w:rPr>
          <w:rFonts w:ascii="Times New Roman" w:hAnsiTheme="minorEastAsia" w:cs="宋体"/>
          <w:b/>
          <w:kern w:val="0"/>
          <w:sz w:val="44"/>
          <w:szCs w:val="44"/>
        </w:rPr>
        <w:t>年</w:t>
      </w:r>
      <w:r>
        <w:rPr>
          <w:rFonts w:ascii="Times New Roman" w:hAnsiTheme="minorEastAsia" w:cs="宋体" w:hint="eastAsia"/>
          <w:b/>
          <w:kern w:val="0"/>
          <w:sz w:val="44"/>
          <w:szCs w:val="44"/>
        </w:rPr>
        <w:t>度</w:t>
      </w:r>
      <w:r>
        <w:rPr>
          <w:rFonts w:ascii="Times New Roman" w:hAnsiTheme="minorEastAsia" w:cs="宋体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</w:t>
      </w:r>
      <w:proofErr w:type="gramStart"/>
      <w:r>
        <w:rPr>
          <w:rFonts w:ascii="Times New Roman" w:hAnsi="Times New Roman" w:cs="宋体" w:hint="eastAsia"/>
          <w:b/>
          <w:kern w:val="0"/>
          <w:sz w:val="44"/>
          <w:szCs w:val="44"/>
        </w:rPr>
        <w:t>参公单位</w:t>
      </w:r>
      <w:proofErr w:type="gramEnd"/>
      <w:r>
        <w:rPr>
          <w:rFonts w:ascii="Times New Roman" w:hAnsi="Times New Roman" w:cs="宋体" w:hint="eastAsia"/>
          <w:b/>
          <w:kern w:val="0"/>
          <w:sz w:val="44"/>
          <w:szCs w:val="44"/>
        </w:rPr>
        <w:t>工作人员公示公告</w:t>
      </w:r>
    </w:p>
    <w:p w:rsidR="002C43E6" w:rsidRDefault="002C43E6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C43E6" w:rsidRDefault="00375100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刘沛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江西省地震局</w:t>
      </w:r>
      <w:proofErr w:type="gramStart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拟录参公单位</w:t>
      </w:r>
      <w:proofErr w:type="gramEnd"/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工作人员，现予以公示。公示期间如有问题，请向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江西省地震局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反映。</w:t>
      </w:r>
    </w:p>
    <w:p w:rsidR="002C43E6" w:rsidRDefault="003751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6420DA">
        <w:rPr>
          <w:rFonts w:ascii="Times New Roman" w:eastAsia="仿宋_GB2312" w:hAnsi="Times New Roman" w:cs="宋体"/>
          <w:kern w:val="0"/>
          <w:sz w:val="32"/>
          <w:szCs w:val="20"/>
        </w:rPr>
        <w:t>11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仿宋" w:eastAsia="仿宋" w:hAnsi="仿宋" w:cs="仿宋" w:hint="eastAsia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6420DA">
        <w:rPr>
          <w:rFonts w:ascii="Times New Roman" w:eastAsia="仿宋_GB2312" w:hAnsi="Times New Roman" w:cs="宋体"/>
          <w:kern w:val="0"/>
          <w:sz w:val="32"/>
          <w:szCs w:val="20"/>
        </w:rPr>
        <w:t>17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2C43E6" w:rsidRDefault="003751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0791-88634585</w:t>
      </w:r>
    </w:p>
    <w:p w:rsidR="002C43E6" w:rsidRDefault="00375100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南昌市昌东大道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6929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</w:t>
      </w:r>
    </w:p>
    <w:p w:rsidR="002C43E6" w:rsidRDefault="00375100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330096</w:t>
      </w:r>
    </w:p>
    <w:p w:rsidR="002C43E6" w:rsidRDefault="002C43E6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C43E6" w:rsidRDefault="002C43E6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2C43E6" w:rsidRDefault="00375100" w:rsidP="006420DA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江西省地震局</w:t>
      </w:r>
    </w:p>
    <w:p w:rsidR="002C43E6" w:rsidRPr="00375100" w:rsidRDefault="00375100" w:rsidP="00375100">
      <w:pPr>
        <w:adjustRightInd w:val="0"/>
        <w:snapToGrid w:val="0"/>
        <w:spacing w:line="620" w:lineRule="exact"/>
        <w:ind w:firstLineChars="1550" w:firstLine="4960"/>
        <w:rPr>
          <w:rFonts w:ascii="Times New Roman" w:eastAsia="仿宋_GB2312" w:hAnsi="Times New Roman" w:cs="宋体" w:hint="eastAsia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18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 w:rsidR="006420DA">
        <w:rPr>
          <w:rFonts w:ascii="Times New Roman" w:eastAsia="仿宋_GB2312" w:hAnsi="Times New Roman" w:cs="宋体"/>
          <w:kern w:val="0"/>
          <w:sz w:val="32"/>
          <w:szCs w:val="20"/>
        </w:rPr>
        <w:t>10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75100" w:rsidRDefault="00375100" w:rsidP="00375100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附件：</w:t>
      </w:r>
    </w:p>
    <w:p w:rsidR="00375100" w:rsidRPr="006420DA" w:rsidRDefault="00375100" w:rsidP="00375100">
      <w:pPr>
        <w:adjustRightInd w:val="0"/>
        <w:snapToGrid w:val="0"/>
        <w:spacing w:line="620" w:lineRule="exact"/>
        <w:rPr>
          <w:rFonts w:ascii="Times New Roman" w:eastAsia="宋体" w:hAnsi="Times New Roman" w:cs="宋体"/>
          <w:b/>
          <w:bCs/>
          <w:kern w:val="0"/>
          <w:sz w:val="32"/>
          <w:szCs w:val="20"/>
        </w:rPr>
      </w:pPr>
      <w:r w:rsidRPr="006420DA">
        <w:rPr>
          <w:rFonts w:ascii="Times New Roman" w:eastAsia="宋体" w:hAnsi="Times New Roman" w:cs="宋体" w:hint="eastAsia"/>
          <w:b/>
          <w:bCs/>
          <w:kern w:val="0"/>
          <w:sz w:val="32"/>
          <w:szCs w:val="20"/>
        </w:rPr>
        <w:t>江西省地震局</w:t>
      </w:r>
      <w:r w:rsidRPr="006420DA">
        <w:rPr>
          <w:rFonts w:ascii="Times New Roman" w:eastAsia="宋体" w:hAnsi="Times New Roman" w:cs="宋体" w:hint="eastAsia"/>
          <w:b/>
          <w:bCs/>
          <w:kern w:val="0"/>
          <w:sz w:val="32"/>
          <w:szCs w:val="20"/>
        </w:rPr>
        <w:t>2018</w:t>
      </w:r>
      <w:r w:rsidRPr="006420DA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年度拟录用</w:t>
      </w:r>
      <w:proofErr w:type="gramStart"/>
      <w:r w:rsidRPr="006420DA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参公单位</w:t>
      </w:r>
      <w:proofErr w:type="gramEnd"/>
      <w:r w:rsidRPr="006420DA">
        <w:rPr>
          <w:rFonts w:ascii="Times New Roman" w:eastAsia="宋体" w:hAnsi="宋体" w:cs="宋体" w:hint="eastAsia"/>
          <w:b/>
          <w:bCs/>
          <w:kern w:val="0"/>
          <w:sz w:val="32"/>
          <w:szCs w:val="20"/>
        </w:rPr>
        <w:t>工作人员名单</w:t>
      </w:r>
    </w:p>
    <w:tbl>
      <w:tblPr>
        <w:tblW w:w="10229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1291"/>
        <w:gridCol w:w="1134"/>
        <w:gridCol w:w="709"/>
        <w:gridCol w:w="1651"/>
        <w:gridCol w:w="1035"/>
        <w:gridCol w:w="999"/>
        <w:gridCol w:w="2410"/>
        <w:gridCol w:w="425"/>
      </w:tblGrid>
      <w:tr w:rsidR="00375100" w:rsidTr="0017404F">
        <w:trPr>
          <w:trHeight w:val="1048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学历</w:t>
            </w:r>
          </w:p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毕业</w:t>
            </w:r>
          </w:p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75100" w:rsidTr="00375100">
        <w:trPr>
          <w:trHeight w:val="1417"/>
          <w:jc w:val="center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发展与财务处主任科员及以下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刘沛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女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Calibri" w:cs="宋体" w:hint="eastAsia"/>
                <w:kern w:val="0"/>
                <w:szCs w:val="21"/>
              </w:rPr>
              <w:t>152136940128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华东交通大学会计学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2012.08-2013.04 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中国银行濮阳分行柜员</w:t>
            </w:r>
          </w:p>
          <w:p w:rsidR="00375100" w:rsidRDefault="00375100" w:rsidP="0017404F">
            <w:pPr>
              <w:adjustRightInd w:val="0"/>
              <w:snapToGrid w:val="0"/>
              <w:spacing w:line="240" w:lineRule="atLeast"/>
              <w:jc w:val="left"/>
              <w:rPr>
                <w:rFonts w:ascii="Times New Roman" w:eastAsia="宋体" w:hAnsi="Times New Roman" w:cs="宋体"/>
                <w:kern w:val="0"/>
                <w:szCs w:val="21"/>
              </w:rPr>
            </w:pP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2013.05-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至今</w:t>
            </w:r>
            <w:r>
              <w:rPr>
                <w:rFonts w:ascii="Times New Roman" w:eastAsia="宋体" w:hAnsi="Times New Roman" w:cs="宋体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江西省投资燃气有限公司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 xml:space="preserve"> </w:t>
            </w:r>
            <w:r>
              <w:rPr>
                <w:rFonts w:ascii="Times New Roman" w:eastAsia="宋体" w:hAnsi="Times New Roman" w:cs="宋体" w:hint="eastAsia"/>
                <w:kern w:val="0"/>
                <w:szCs w:val="21"/>
              </w:rPr>
              <w:t>会计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100" w:rsidRDefault="00375100" w:rsidP="0017404F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宋体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75100" w:rsidRPr="00375100" w:rsidRDefault="00375100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 w:hint="eastAsia"/>
          <w:kern w:val="0"/>
          <w:sz w:val="32"/>
          <w:szCs w:val="20"/>
        </w:rPr>
        <w:sectPr w:rsidR="00375100" w:rsidRPr="0037510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43E6" w:rsidRDefault="002C43E6" w:rsidP="00375100">
      <w:pPr>
        <w:adjustRightInd w:val="0"/>
        <w:snapToGrid w:val="0"/>
        <w:spacing w:line="620" w:lineRule="exact"/>
        <w:rPr>
          <w:rFonts w:ascii="Times New Roman" w:hAnsi="Times New Roman" w:hint="eastAsia"/>
        </w:rPr>
      </w:pPr>
      <w:bookmarkStart w:id="0" w:name="_GoBack"/>
      <w:bookmarkEnd w:id="0"/>
    </w:p>
    <w:sectPr w:rsidR="002C43E6" w:rsidSect="006420DA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359"/>
    <w:rsid w:val="00051DF1"/>
    <w:rsid w:val="001D75E5"/>
    <w:rsid w:val="002C43E6"/>
    <w:rsid w:val="00375100"/>
    <w:rsid w:val="00415B34"/>
    <w:rsid w:val="00436F04"/>
    <w:rsid w:val="004635B8"/>
    <w:rsid w:val="0052393E"/>
    <w:rsid w:val="005D6529"/>
    <w:rsid w:val="00620207"/>
    <w:rsid w:val="006225B0"/>
    <w:rsid w:val="006420DA"/>
    <w:rsid w:val="006D77FB"/>
    <w:rsid w:val="00780F77"/>
    <w:rsid w:val="007B5359"/>
    <w:rsid w:val="007B6B9D"/>
    <w:rsid w:val="008468D2"/>
    <w:rsid w:val="008A27A6"/>
    <w:rsid w:val="00953D61"/>
    <w:rsid w:val="009F5C8F"/>
    <w:rsid w:val="00A54B1E"/>
    <w:rsid w:val="00AA09AD"/>
    <w:rsid w:val="00AC0F46"/>
    <w:rsid w:val="00AD75BE"/>
    <w:rsid w:val="00B11416"/>
    <w:rsid w:val="00C309C7"/>
    <w:rsid w:val="00C34F54"/>
    <w:rsid w:val="00D956AA"/>
    <w:rsid w:val="00E54197"/>
    <w:rsid w:val="00E55186"/>
    <w:rsid w:val="00EC2574"/>
    <w:rsid w:val="00EC3C9C"/>
    <w:rsid w:val="00ED7186"/>
    <w:rsid w:val="04C81265"/>
    <w:rsid w:val="218D6DE3"/>
    <w:rsid w:val="31A17BCE"/>
    <w:rsid w:val="324B2992"/>
    <w:rsid w:val="3698771E"/>
    <w:rsid w:val="4E983D49"/>
    <w:rsid w:val="54157044"/>
    <w:rsid w:val="6B036FD2"/>
    <w:rsid w:val="6E052311"/>
    <w:rsid w:val="6E725242"/>
    <w:rsid w:val="748F004B"/>
    <w:rsid w:val="74BD7896"/>
    <w:rsid w:val="784575F8"/>
    <w:rsid w:val="7EE1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8C085"/>
  <w15:docId w15:val="{31C5A844-098C-4557-A3CD-740028A0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789EB-78CB-41C6-91B6-961A59CE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苏学沛</cp:lastModifiedBy>
  <cp:revision>17</cp:revision>
  <cp:lastPrinted>2018-04-17T07:18:00Z</cp:lastPrinted>
  <dcterms:created xsi:type="dcterms:W3CDTF">2018-04-09T05:50:00Z</dcterms:created>
  <dcterms:modified xsi:type="dcterms:W3CDTF">2018-05-10T06:53:00Z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